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AE" w:rsidRPr="003C0898" w:rsidRDefault="00225AAE" w:rsidP="00225AAE">
      <w:pPr>
        <w:jc w:val="center"/>
      </w:pPr>
      <w:r w:rsidRPr="003C0898">
        <w:t>РЕСПУБЛИКА КАРЕЛИЯ</w:t>
      </w:r>
    </w:p>
    <w:p w:rsidR="00225AAE" w:rsidRDefault="00225AAE" w:rsidP="00225AAE">
      <w:pPr>
        <w:jc w:val="center"/>
      </w:pPr>
      <w:r>
        <w:t xml:space="preserve">ТЕРРИТОРИАЛЬНАЯ ИЗБИРАТЕЛЬНАЯ КОМИССИЯ </w:t>
      </w:r>
    </w:p>
    <w:p w:rsidR="00225AAE" w:rsidRPr="003C0898" w:rsidRDefault="00225AAE" w:rsidP="00225AAE">
      <w:pPr>
        <w:jc w:val="center"/>
      </w:pPr>
      <w:r>
        <w:t>ЛАХДЕНПОХСКОГО РАЙОНА</w:t>
      </w:r>
    </w:p>
    <w:p w:rsidR="00225AAE" w:rsidRPr="003C0898" w:rsidRDefault="00225AAE" w:rsidP="00225AAE">
      <w:pPr>
        <w:jc w:val="center"/>
      </w:pPr>
    </w:p>
    <w:p w:rsidR="00225AAE" w:rsidRPr="003C0898" w:rsidRDefault="00225AAE" w:rsidP="00225AAE">
      <w:pPr>
        <w:jc w:val="center"/>
      </w:pPr>
      <w:r>
        <w:t>РЕШЕНИЕ</w:t>
      </w:r>
    </w:p>
    <w:p w:rsidR="00225AAE" w:rsidRDefault="00225AAE" w:rsidP="00225AAE">
      <w:pPr>
        <w:jc w:val="both"/>
      </w:pPr>
    </w:p>
    <w:p w:rsidR="00225AAE" w:rsidRPr="003C0898" w:rsidRDefault="00225AAE" w:rsidP="00225AAE">
      <w:pPr>
        <w:jc w:val="both"/>
      </w:pPr>
      <w:r>
        <w:t>30 июня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 </w:t>
      </w:r>
      <w:r w:rsidRPr="00747176">
        <w:t>/</w:t>
      </w:r>
      <w:r>
        <w:t xml:space="preserve"> 18</w:t>
      </w:r>
      <w:r w:rsidRPr="00747176">
        <w:t>-</w:t>
      </w:r>
      <w:r>
        <w:t>5</w:t>
      </w:r>
    </w:p>
    <w:p w:rsidR="00225AAE" w:rsidRPr="003C0898" w:rsidRDefault="00225AAE" w:rsidP="00225AAE">
      <w:pPr>
        <w:jc w:val="both"/>
      </w:pPr>
    </w:p>
    <w:p w:rsidR="00225AAE" w:rsidRPr="003C0898" w:rsidRDefault="00225AAE" w:rsidP="00225AAE">
      <w:pPr>
        <w:jc w:val="center"/>
      </w:pPr>
      <w:r>
        <w:t xml:space="preserve"> </w:t>
      </w:r>
      <w:r w:rsidRPr="003C0898">
        <w:t>Лахденпохья</w:t>
      </w:r>
    </w:p>
    <w:p w:rsidR="00225AAE" w:rsidRDefault="00225AAE" w:rsidP="00225AAE">
      <w:pPr>
        <w:tabs>
          <w:tab w:val="left" w:pos="3600"/>
        </w:tabs>
        <w:ind w:right="5754"/>
        <w:jc w:val="both"/>
      </w:pPr>
    </w:p>
    <w:p w:rsidR="00225AAE" w:rsidRDefault="00225AAE" w:rsidP="00225AAE">
      <w:pPr>
        <w:tabs>
          <w:tab w:val="left" w:pos="3600"/>
        </w:tabs>
        <w:ind w:right="5754"/>
        <w:jc w:val="both"/>
      </w:pPr>
    </w:p>
    <w:p w:rsidR="00225AAE" w:rsidRDefault="00225AAE" w:rsidP="00225AAE">
      <w:pPr>
        <w:ind w:left="1985" w:right="2268"/>
        <w:jc w:val="both"/>
      </w:pPr>
      <w:r>
        <w:t xml:space="preserve">Об утверждении образца заполнения подписных листов для сбора подписей в поддержку выдвижения кандидатов на должность Главы Хийтольского сельского поселения  </w:t>
      </w:r>
    </w:p>
    <w:p w:rsidR="00225AAE" w:rsidRDefault="00225AAE" w:rsidP="00225AAE">
      <w:pPr>
        <w:ind w:left="1985" w:right="2268"/>
        <w:jc w:val="both"/>
      </w:pPr>
    </w:p>
    <w:p w:rsidR="00225AAE" w:rsidRDefault="00225AAE" w:rsidP="00225AAE">
      <w:pPr>
        <w:tabs>
          <w:tab w:val="left" w:pos="2835"/>
        </w:tabs>
        <w:ind w:firstLine="720"/>
        <w:jc w:val="both"/>
      </w:pPr>
      <w:r>
        <w:t>В соответствии СС статьей 14, пунктом 3.1 статьи 22 Закона Республики Карелия от 27.06.2003 № 683-ЗРК «О муниципальных выборах в Республике Карелия», территориальная избирательная комиссия Лахденпохского района</w:t>
      </w:r>
    </w:p>
    <w:p w:rsidR="00225AAE" w:rsidRDefault="00225AAE" w:rsidP="00225AAE">
      <w:pPr>
        <w:tabs>
          <w:tab w:val="left" w:pos="2835"/>
        </w:tabs>
        <w:ind w:firstLine="720"/>
        <w:jc w:val="both"/>
      </w:pPr>
    </w:p>
    <w:p w:rsidR="00225AAE" w:rsidRDefault="00225AAE" w:rsidP="00225AAE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225AAE" w:rsidRDefault="00225AAE" w:rsidP="00225AAE">
      <w:pPr>
        <w:ind w:firstLine="708"/>
        <w:jc w:val="both"/>
      </w:pPr>
    </w:p>
    <w:p w:rsidR="00225AAE" w:rsidRDefault="00225AAE" w:rsidP="00225AAE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>Утвердить образец заполнения подписных листов для сбора подписей в поддержку выдвижения кандидатов на должность Главы Хийтольского сельского поселения (приложение).</w:t>
      </w:r>
    </w:p>
    <w:p w:rsidR="00225AAE" w:rsidRDefault="00225AAE" w:rsidP="00225AAE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7" w:history="1">
        <w:r w:rsidRPr="008D7E0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8D7E0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25AAE" w:rsidRDefault="00225AAE" w:rsidP="00225AAE">
      <w:pPr>
        <w:tabs>
          <w:tab w:val="left" w:pos="2835"/>
        </w:tabs>
        <w:ind w:firstLine="720"/>
        <w:jc w:val="both"/>
      </w:pPr>
    </w:p>
    <w:p w:rsidR="00225AAE" w:rsidRDefault="00225AAE" w:rsidP="00225AAE">
      <w:pPr>
        <w:tabs>
          <w:tab w:val="left" w:pos="2835"/>
        </w:tabs>
        <w:jc w:val="both"/>
      </w:pPr>
      <w:r>
        <w:t>Голосовали:  «ЗА» - 8, «ПРОТИВ» - нет.</w:t>
      </w:r>
    </w:p>
    <w:p w:rsidR="00225AAE" w:rsidRDefault="00225AAE" w:rsidP="00225AAE">
      <w:pPr>
        <w:tabs>
          <w:tab w:val="left" w:pos="2835"/>
        </w:tabs>
        <w:ind w:firstLine="720"/>
        <w:jc w:val="both"/>
      </w:pPr>
    </w:p>
    <w:p w:rsidR="00225AAE" w:rsidRDefault="00225AAE" w:rsidP="00225AAE">
      <w:pPr>
        <w:tabs>
          <w:tab w:val="left" w:pos="2835"/>
        </w:tabs>
        <w:ind w:firstLine="720"/>
        <w:jc w:val="both"/>
      </w:pPr>
    </w:p>
    <w:p w:rsidR="00225AAE" w:rsidRDefault="00225AAE" w:rsidP="00225AA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25AAE" w:rsidRDefault="00225AAE" w:rsidP="00225AAE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225AAE" w:rsidRDefault="00225AAE" w:rsidP="00225AAE">
      <w:pPr>
        <w:jc w:val="both"/>
      </w:pPr>
    </w:p>
    <w:p w:rsidR="00225AAE" w:rsidRDefault="00225AAE" w:rsidP="00225AAE">
      <w:pPr>
        <w:jc w:val="both"/>
      </w:pPr>
    </w:p>
    <w:p w:rsidR="00225AAE" w:rsidRDefault="00225AAE" w:rsidP="00225AAE">
      <w:pPr>
        <w:jc w:val="both"/>
      </w:pPr>
    </w:p>
    <w:p w:rsidR="00225AAE" w:rsidRDefault="00225AAE" w:rsidP="00225AA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25AAE" w:rsidRDefault="00225AAE" w:rsidP="00225AAE">
      <w:r>
        <w:t>комиссии Лахденпохского района                                                                 М.А.Макарова</w:t>
      </w:r>
    </w:p>
    <w:p w:rsidR="00225AAE" w:rsidRDefault="00225AAE" w:rsidP="00225AAE">
      <w:pPr>
        <w:jc w:val="center"/>
      </w:pPr>
    </w:p>
    <w:p w:rsidR="00225AAE" w:rsidRDefault="00225AAE" w:rsidP="00225AAE">
      <w:pPr>
        <w:jc w:val="center"/>
      </w:pPr>
    </w:p>
    <w:p w:rsidR="00225AAE" w:rsidRDefault="00225AAE" w:rsidP="00225AAE">
      <w:pPr>
        <w:jc w:val="center"/>
      </w:pPr>
    </w:p>
    <w:p w:rsidR="00225AAE" w:rsidRDefault="00225AAE" w:rsidP="00225AAE">
      <w:pPr>
        <w:jc w:val="center"/>
      </w:pPr>
    </w:p>
    <w:p w:rsidR="00225AAE" w:rsidRDefault="00225AAE" w:rsidP="00225AAE">
      <w:pPr>
        <w:jc w:val="center"/>
      </w:pPr>
    </w:p>
    <w:p w:rsidR="00225AAE" w:rsidRDefault="00225AAE" w:rsidP="00225AAE">
      <w:pPr>
        <w:jc w:val="center"/>
      </w:pPr>
    </w:p>
    <w:p w:rsidR="00225AAE" w:rsidRDefault="00225AAE" w:rsidP="00225AAE">
      <w:pPr>
        <w:jc w:val="center"/>
      </w:pPr>
    </w:p>
    <w:p w:rsidR="00225AAE" w:rsidRDefault="00225AAE" w:rsidP="00225AAE">
      <w:pPr>
        <w:jc w:val="center"/>
      </w:pPr>
    </w:p>
    <w:p w:rsidR="00225AAE" w:rsidRDefault="00225AAE" w:rsidP="00225AAE">
      <w:pPr>
        <w:jc w:val="center"/>
      </w:pPr>
    </w:p>
    <w:p w:rsidR="00225AAE" w:rsidRDefault="00225AAE" w:rsidP="00225AAE">
      <w:pPr>
        <w:framePr w:w="8170" w:wrap="auto" w:hAnchor="text" w:x="1985"/>
        <w:jc w:val="right"/>
        <w:sectPr w:rsidR="00225AAE" w:rsidSect="00467F1B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25AAE" w:rsidRDefault="00225AAE" w:rsidP="00225AAE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</w:t>
      </w:r>
      <w:r w:rsidRPr="00C92B90">
        <w:rPr>
          <w:rFonts w:ascii="Times New Roman" w:hAnsi="Times New Roman" w:cs="Times New Roman"/>
          <w:sz w:val="22"/>
          <w:szCs w:val="22"/>
        </w:rPr>
        <w:t>иложение № 1 к решению территориальной избиратель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C92B90">
        <w:rPr>
          <w:rFonts w:ascii="Times New Roman" w:hAnsi="Times New Roman" w:cs="Times New Roman"/>
          <w:sz w:val="22"/>
          <w:szCs w:val="22"/>
        </w:rPr>
        <w:t>ой</w:t>
      </w:r>
      <w:r>
        <w:rPr>
          <w:rFonts w:ascii="Times New Roman" w:hAnsi="Times New Roman" w:cs="Times New Roman"/>
          <w:sz w:val="22"/>
          <w:szCs w:val="22"/>
        </w:rPr>
        <w:t xml:space="preserve"> комиссии </w:t>
      </w:r>
      <w:r w:rsidRPr="00C92B90">
        <w:rPr>
          <w:rFonts w:ascii="Times New Roman" w:hAnsi="Times New Roman" w:cs="Times New Roman"/>
          <w:sz w:val="22"/>
          <w:szCs w:val="22"/>
        </w:rPr>
        <w:t xml:space="preserve">Лахденпохского  района от </w:t>
      </w:r>
      <w:r>
        <w:rPr>
          <w:rFonts w:ascii="Times New Roman" w:hAnsi="Times New Roman" w:cs="Times New Roman"/>
          <w:sz w:val="22"/>
          <w:szCs w:val="22"/>
        </w:rPr>
        <w:t>30 июня</w:t>
      </w:r>
      <w:r w:rsidRPr="00C92B90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C92B90">
        <w:rPr>
          <w:rFonts w:ascii="Times New Roman" w:hAnsi="Times New Roman" w:cs="Times New Roman"/>
          <w:sz w:val="22"/>
          <w:szCs w:val="22"/>
        </w:rPr>
        <w:t xml:space="preserve"> года  №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92B90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C92B9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225AAE" w:rsidRDefault="00225AAE" w:rsidP="00225AAE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25AAE" w:rsidRPr="00913405" w:rsidRDefault="00225AAE" w:rsidP="00225AAE">
      <w:pPr>
        <w:autoSpaceDE w:val="0"/>
        <w:autoSpaceDN w:val="0"/>
        <w:spacing w:after="90"/>
        <w:ind w:left="2268"/>
        <w:jc w:val="center"/>
        <w:rPr>
          <w:szCs w:val="24"/>
        </w:rPr>
      </w:pPr>
      <w:r>
        <w:rPr>
          <w:szCs w:val="24"/>
        </w:rPr>
        <w:tab/>
      </w:r>
      <w:r w:rsidRPr="00913405">
        <w:rPr>
          <w:szCs w:val="24"/>
        </w:rPr>
        <w:t xml:space="preserve">Образец заполнения подписного листа для сбора подписей в поддержку выдвижения кандидатов </w:t>
      </w:r>
      <w:r>
        <w:rPr>
          <w:szCs w:val="24"/>
        </w:rPr>
        <w:t>на должность Глав Хийтольского сельского поселения</w:t>
      </w:r>
    </w:p>
    <w:p w:rsidR="00225AAE" w:rsidRPr="0030230B" w:rsidRDefault="00225AAE" w:rsidP="00225AAE">
      <w:pPr>
        <w:autoSpaceDE w:val="0"/>
        <w:autoSpaceDN w:val="0"/>
        <w:spacing w:after="90"/>
        <w:ind w:left="9781"/>
        <w:rPr>
          <w:sz w:val="16"/>
          <w:szCs w:val="16"/>
        </w:rPr>
      </w:pPr>
      <w:r w:rsidRPr="003023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  <w:r w:rsidRPr="0030230B">
        <w:rPr>
          <w:sz w:val="16"/>
          <w:szCs w:val="16"/>
        </w:rPr>
        <w:br/>
        <w:t>к Федеральному закону «Об основных гарантиях избирательных прав и права на участие в референдуме граждан Российской Федерации»</w:t>
      </w:r>
    </w:p>
    <w:p w:rsidR="00225AAE" w:rsidRPr="0030230B" w:rsidRDefault="00225AAE" w:rsidP="00225AAE">
      <w:pPr>
        <w:autoSpaceDE w:val="0"/>
        <w:autoSpaceDN w:val="0"/>
        <w:spacing w:after="240"/>
        <w:ind w:left="9781"/>
        <w:rPr>
          <w:sz w:val="14"/>
          <w:szCs w:val="14"/>
        </w:rPr>
      </w:pPr>
      <w:r w:rsidRPr="0030230B">
        <w:rPr>
          <w:sz w:val="14"/>
          <w:szCs w:val="14"/>
        </w:rPr>
        <w:t>(в ред. Федеральных законов от 01.06.2017 № 104-ФЗ, от 23.05.2020 № 154-ФЗ,</w:t>
      </w:r>
      <w:r w:rsidRPr="0030230B">
        <w:rPr>
          <w:sz w:val="14"/>
          <w:szCs w:val="14"/>
        </w:rPr>
        <w:br/>
        <w:t>от 20.04.2021 № 91-ФЗ)</w:t>
      </w:r>
    </w:p>
    <w:p w:rsidR="00225AAE" w:rsidRPr="0030230B" w:rsidRDefault="00225AAE" w:rsidP="00225AAE">
      <w:pPr>
        <w:autoSpaceDE w:val="0"/>
        <w:autoSpaceDN w:val="0"/>
        <w:jc w:val="center"/>
      </w:pPr>
      <w:r w:rsidRPr="0030230B">
        <w:rPr>
          <w:b/>
          <w:bCs/>
          <w:caps/>
        </w:rPr>
        <w:t>подписной лист</w:t>
      </w:r>
    </w:p>
    <w:p w:rsidR="00225AAE" w:rsidRPr="0030230B" w:rsidRDefault="00225AAE" w:rsidP="00225AAE">
      <w:pPr>
        <w:autoSpaceDE w:val="0"/>
        <w:autoSpaceDN w:val="0"/>
        <w:ind w:left="2211" w:right="2211"/>
        <w:outlineLvl w:val="0"/>
        <w:rPr>
          <w:sz w:val="20"/>
        </w:rPr>
      </w:pPr>
      <w:r>
        <w:rPr>
          <w:sz w:val="20"/>
        </w:rPr>
        <w:t xml:space="preserve">                                              </w:t>
      </w:r>
      <w:r w:rsidRPr="0030230B">
        <w:rPr>
          <w:sz w:val="20"/>
        </w:rPr>
        <w:t xml:space="preserve">Выборы </w:t>
      </w:r>
      <w:r>
        <w:rPr>
          <w:sz w:val="20"/>
        </w:rPr>
        <w:t xml:space="preserve">Глав Хийтольского сельского поселения  </w:t>
      </w:r>
    </w:p>
    <w:p w:rsidR="00225AAE" w:rsidRPr="0030230B" w:rsidRDefault="00225AAE" w:rsidP="00225AAE">
      <w:pPr>
        <w:pBdr>
          <w:top w:val="single" w:sz="4" w:space="1" w:color="auto"/>
        </w:pBdr>
        <w:autoSpaceDE w:val="0"/>
        <w:autoSpaceDN w:val="0"/>
        <w:ind w:left="3912" w:right="2211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глав муниципального образования в соответствии с уставом муниципального образования</w:t>
      </w:r>
      <w:r w:rsidRPr="0030230B">
        <w:rPr>
          <w:sz w:val="16"/>
          <w:szCs w:val="16"/>
        </w:rPr>
        <w:t>)</w:t>
      </w:r>
      <w:r w:rsidRPr="0030230B">
        <w:rPr>
          <w:sz w:val="16"/>
          <w:szCs w:val="16"/>
          <w:vertAlign w:val="superscript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225AAE" w:rsidRPr="0030230B" w:rsidTr="00006806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right"/>
              <w:rPr>
                <w:sz w:val="20"/>
              </w:rPr>
            </w:pPr>
            <w:r w:rsidRPr="0030230B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ind w:left="57"/>
              <w:rPr>
                <w:sz w:val="20"/>
              </w:rPr>
            </w:pPr>
            <w:r w:rsidRPr="0030230B">
              <w:rPr>
                <w:sz w:val="20"/>
              </w:rPr>
              <w:t>года</w:t>
            </w:r>
          </w:p>
        </w:tc>
      </w:tr>
    </w:tbl>
    <w:p w:rsidR="00225AAE" w:rsidRPr="0030230B" w:rsidRDefault="00225AAE" w:rsidP="00225AAE">
      <w:pPr>
        <w:autoSpaceDE w:val="0"/>
        <w:autoSpaceDN w:val="0"/>
        <w:ind w:right="657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0230B">
        <w:rPr>
          <w:sz w:val="16"/>
          <w:szCs w:val="16"/>
        </w:rPr>
        <w:t>(дата голосования)</w:t>
      </w:r>
    </w:p>
    <w:p w:rsidR="00225AAE" w:rsidRPr="0030230B" w:rsidRDefault="00225AAE" w:rsidP="00225AAE">
      <w:pPr>
        <w:autoSpaceDE w:val="0"/>
        <w:autoSpaceDN w:val="0"/>
        <w:ind w:firstLine="567"/>
        <w:jc w:val="both"/>
        <w:rPr>
          <w:sz w:val="20"/>
        </w:rPr>
      </w:pPr>
      <w:r w:rsidRPr="0030230B">
        <w:rPr>
          <w:sz w:val="20"/>
        </w:rPr>
        <w:t xml:space="preserve">Мы, нижеподписавшиеся, поддерживаем  </w:t>
      </w:r>
    </w:p>
    <w:p w:rsidR="00225AAE" w:rsidRPr="0030230B" w:rsidRDefault="00225AAE" w:rsidP="00225AAE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742"/>
        <w:gridCol w:w="3232"/>
        <w:gridCol w:w="5840"/>
        <w:gridCol w:w="227"/>
      </w:tblGrid>
      <w:tr w:rsidR="00225AAE" w:rsidRPr="0030230B" w:rsidTr="0000680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 xml:space="preserve">кандидата </w:t>
            </w:r>
            <w:r>
              <w:rPr>
                <w:sz w:val="20"/>
              </w:rPr>
              <w:t xml:space="preserve">на должность 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Главы Хийтольского сельского поселения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гражданина Российской Федерации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,</w:t>
            </w:r>
          </w:p>
        </w:tc>
      </w:tr>
      <w:tr w:rsidR="00225AAE" w:rsidRPr="0030230B" w:rsidTr="0000680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230B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225AAE" w:rsidRPr="0030230B" w:rsidRDefault="00225AAE" w:rsidP="00225AAE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227"/>
      </w:tblGrid>
      <w:tr w:rsidR="00225AAE" w:rsidRPr="0030230B" w:rsidTr="0000680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,</w:t>
            </w:r>
          </w:p>
        </w:tc>
      </w:tr>
      <w:tr w:rsidR="00225AAE" w:rsidRPr="0030230B" w:rsidTr="0000680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230B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230B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0230B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225AAE" w:rsidRPr="0030230B" w:rsidRDefault="00225AAE" w:rsidP="00225AAE">
      <w:pPr>
        <w:tabs>
          <w:tab w:val="right" w:pos="15139"/>
        </w:tabs>
        <w:autoSpaceDE w:val="0"/>
        <w:autoSpaceDN w:val="0"/>
        <w:rPr>
          <w:sz w:val="20"/>
        </w:rPr>
      </w:pPr>
      <w:r w:rsidRPr="0030230B">
        <w:rPr>
          <w:sz w:val="20"/>
        </w:rPr>
        <w:t xml:space="preserve">проживающего  </w:t>
      </w:r>
      <w:r w:rsidRPr="0030230B">
        <w:rPr>
          <w:sz w:val="20"/>
        </w:rPr>
        <w:tab/>
        <w:t>.</w:t>
      </w:r>
    </w:p>
    <w:p w:rsidR="00225AAE" w:rsidRPr="0030230B" w:rsidRDefault="00225AAE" w:rsidP="00225AAE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25AAE" w:rsidRPr="0030230B" w:rsidTr="00006806">
        <w:tc>
          <w:tcPr>
            <w:tcW w:w="510" w:type="dxa"/>
          </w:tcPr>
          <w:p w:rsidR="00225AAE" w:rsidRPr="0030230B" w:rsidRDefault="00225AAE" w:rsidP="00006806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 xml:space="preserve">№ </w:t>
            </w:r>
            <w:proofErr w:type="spellStart"/>
            <w:proofErr w:type="gramStart"/>
            <w:r w:rsidRPr="0030230B">
              <w:rPr>
                <w:sz w:val="20"/>
              </w:rPr>
              <w:t>п</w:t>
            </w:r>
            <w:proofErr w:type="spellEnd"/>
            <w:proofErr w:type="gramEnd"/>
            <w:r w:rsidRPr="0030230B">
              <w:rPr>
                <w:sz w:val="20"/>
              </w:rPr>
              <w:t>/</w:t>
            </w:r>
            <w:proofErr w:type="spellStart"/>
            <w:r w:rsidRPr="0030230B">
              <w:rPr>
                <w:sz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225AAE" w:rsidRPr="0030230B" w:rsidRDefault="00225AAE" w:rsidP="00006806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225AAE" w:rsidRPr="0030230B" w:rsidRDefault="00225AAE" w:rsidP="00006806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Год рождения</w:t>
            </w:r>
            <w:r w:rsidRPr="0030230B">
              <w:rPr>
                <w:sz w:val="20"/>
              </w:rPr>
              <w:br/>
              <w:t>(в возрасте 18 лет – дополни</w:t>
            </w:r>
            <w:r w:rsidRPr="0030230B">
              <w:rPr>
                <w:sz w:val="20"/>
              </w:rPr>
              <w:softHyphen/>
              <w:t>тельно число и месяц рожде</w:t>
            </w:r>
            <w:r w:rsidRPr="0030230B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225AAE" w:rsidRPr="0030230B" w:rsidRDefault="00225AAE" w:rsidP="00006806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Адрес места жительства </w:t>
            </w:r>
            <w:r w:rsidRPr="0030230B">
              <w:rPr>
                <w:sz w:val="20"/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225AAE" w:rsidRPr="0030230B" w:rsidRDefault="00225AAE" w:rsidP="00006806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Серия и номер паспорта или документа, заменяю</w:t>
            </w:r>
            <w:r w:rsidRPr="0030230B">
              <w:rPr>
                <w:sz w:val="20"/>
              </w:rPr>
              <w:softHyphen/>
              <w:t>щего паспорт гражда</w:t>
            </w:r>
            <w:r w:rsidRPr="0030230B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225AAE" w:rsidRPr="0030230B" w:rsidRDefault="00225AAE" w:rsidP="00006806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225AAE" w:rsidRPr="0030230B" w:rsidRDefault="00225AAE" w:rsidP="00006806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Подпись</w:t>
            </w:r>
          </w:p>
        </w:tc>
      </w:tr>
      <w:tr w:rsidR="00225AAE" w:rsidRPr="0030230B" w:rsidTr="00006806">
        <w:tc>
          <w:tcPr>
            <w:tcW w:w="510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225AAE" w:rsidRPr="0030230B" w:rsidTr="00006806">
        <w:tc>
          <w:tcPr>
            <w:tcW w:w="510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225AAE" w:rsidRPr="0030230B" w:rsidTr="00006806">
        <w:tc>
          <w:tcPr>
            <w:tcW w:w="510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225AAE" w:rsidRPr="0030230B" w:rsidTr="00006806">
        <w:tc>
          <w:tcPr>
            <w:tcW w:w="510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225AAE" w:rsidRPr="0030230B" w:rsidTr="00006806">
        <w:tc>
          <w:tcPr>
            <w:tcW w:w="510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225AAE" w:rsidRPr="0030230B" w:rsidRDefault="00225AAE" w:rsidP="00225AAE">
      <w:pPr>
        <w:autoSpaceDE w:val="0"/>
        <w:autoSpaceDN w:val="0"/>
        <w:ind w:left="567"/>
        <w:rPr>
          <w:sz w:val="20"/>
        </w:rPr>
      </w:pPr>
      <w:r w:rsidRPr="0030230B">
        <w:rPr>
          <w:sz w:val="20"/>
        </w:rPr>
        <w:t xml:space="preserve">Подписной лист удостоверяю:  </w:t>
      </w:r>
    </w:p>
    <w:p w:rsidR="00225AAE" w:rsidRPr="0030230B" w:rsidRDefault="00225AAE" w:rsidP="00225AAE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(фамилия, имя, отчество, дата рождения, адрес места жительства </w:t>
      </w:r>
      <w:r w:rsidRPr="0030230B">
        <w:rPr>
          <w:sz w:val="16"/>
          <w:szCs w:val="16"/>
          <w:vertAlign w:val="superscript"/>
        </w:rPr>
        <w:t>2</w:t>
      </w:r>
      <w:r w:rsidRPr="0030230B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225AAE" w:rsidRPr="0030230B" w:rsidRDefault="00225AAE" w:rsidP="00225AAE">
      <w:pPr>
        <w:autoSpaceDE w:val="0"/>
        <w:autoSpaceDN w:val="0"/>
        <w:spacing w:before="120"/>
        <w:ind w:left="567"/>
        <w:rPr>
          <w:sz w:val="20"/>
        </w:rPr>
      </w:pPr>
      <w:r w:rsidRPr="0030230B">
        <w:rPr>
          <w:sz w:val="20"/>
        </w:rPr>
        <w:t xml:space="preserve">Кандидат  </w:t>
      </w:r>
    </w:p>
    <w:p w:rsidR="00225AAE" w:rsidRPr="0030230B" w:rsidRDefault="00225AAE" w:rsidP="00225AAE">
      <w:pPr>
        <w:pBdr>
          <w:top w:val="single" w:sz="4" w:space="1" w:color="auto"/>
        </w:pBdr>
        <w:autoSpaceDE w:val="0"/>
        <w:autoSpaceDN w:val="0"/>
        <w:spacing w:after="120"/>
        <w:ind w:left="1474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852"/>
      </w:tblGrid>
      <w:tr w:rsidR="00225AAE" w:rsidRPr="0030230B" w:rsidTr="00006806"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AAE" w:rsidRPr="0030230B" w:rsidRDefault="00225AAE" w:rsidP="00006806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225AAE" w:rsidRPr="006961EC" w:rsidRDefault="00225AAE" w:rsidP="00225AAE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30230B">
        <w:rPr>
          <w:rFonts w:ascii="Times New Roman" w:hAnsi="Times New Roman"/>
          <w:b/>
          <w:bCs/>
          <w:sz w:val="16"/>
          <w:szCs w:val="16"/>
        </w:rPr>
        <w:t>Примечание</w:t>
      </w:r>
      <w:r w:rsidRPr="0030230B">
        <w:rPr>
          <w:rFonts w:ascii="Times New Roman" w:hAnsi="Times New Roman"/>
          <w:sz w:val="16"/>
          <w:szCs w:val="16"/>
        </w:rPr>
        <w:t>. </w:t>
      </w:r>
      <w:r w:rsidRPr="006961EC">
        <w:rPr>
          <w:rFonts w:ascii="Times New Roman" w:hAnsi="Times New Roman"/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</w:t>
      </w:r>
      <w:hyperlink r:id="rId8" w:history="1">
        <w:r w:rsidRPr="006961EC">
          <w:rPr>
            <w:rFonts w:ascii="Times New Roman" w:hAnsi="Times New Roman"/>
            <w:color w:val="0000FF"/>
            <w:sz w:val="16"/>
            <w:szCs w:val="16"/>
          </w:rPr>
          <w:t>пунктом 2 статьи 33</w:t>
        </w:r>
      </w:hyperlink>
      <w:r w:rsidRPr="006961EC">
        <w:rPr>
          <w:rFonts w:ascii="Times New Roman" w:hAnsi="Times New Roman"/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</w:t>
      </w:r>
      <w:proofErr w:type="gramStart"/>
      <w:r w:rsidRPr="006961EC">
        <w:rPr>
          <w:rFonts w:ascii="Times New Roman" w:hAnsi="Times New Roman"/>
          <w:sz w:val="16"/>
          <w:szCs w:val="16"/>
        </w:rPr>
        <w:t>партии</w:t>
      </w:r>
      <w:proofErr w:type="gramEnd"/>
      <w:r w:rsidRPr="006961EC">
        <w:rPr>
          <w:rFonts w:ascii="Times New Roman" w:hAnsi="Times New Roman"/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6961EC">
        <w:rPr>
          <w:rFonts w:ascii="Times New Roman" w:hAnsi="Times New Roman"/>
          <w:sz w:val="16"/>
          <w:szCs w:val="16"/>
        </w:rPr>
        <w:t>этом</w:t>
      </w:r>
      <w:proofErr w:type="gramEnd"/>
      <w:r w:rsidRPr="006961EC">
        <w:rPr>
          <w:rFonts w:ascii="Times New Roman" w:hAnsi="Times New Roman"/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25AAE" w:rsidRDefault="00225AAE" w:rsidP="00225AAE">
      <w:pPr>
        <w:autoSpaceDE w:val="0"/>
        <w:autoSpaceDN w:val="0"/>
        <w:spacing w:after="90"/>
        <w:ind w:left="9781"/>
        <w:jc w:val="right"/>
        <w:rPr>
          <w:sz w:val="20"/>
        </w:rPr>
      </w:pPr>
    </w:p>
    <w:p w:rsidR="00225AAE" w:rsidRDefault="00225AAE" w:rsidP="00225AAE">
      <w:pPr>
        <w:tabs>
          <w:tab w:val="left" w:pos="825"/>
          <w:tab w:val="left" w:pos="3969"/>
          <w:tab w:val="left" w:pos="6804"/>
          <w:tab w:val="center" w:pos="7285"/>
        </w:tabs>
        <w:rPr>
          <w:szCs w:val="24"/>
        </w:rPr>
      </w:pPr>
    </w:p>
    <w:p w:rsidR="00225AAE" w:rsidRDefault="00225AAE" w:rsidP="00225AAE">
      <w:pPr>
        <w:pStyle w:val="a6"/>
        <w:jc w:val="both"/>
      </w:pPr>
      <w:r w:rsidRPr="001B4BE7">
        <w:rPr>
          <w:rStyle w:val="a5"/>
          <w:sz w:val="16"/>
          <w:szCs w:val="16"/>
        </w:rPr>
        <w:t>1</w:t>
      </w:r>
      <w:r w:rsidRPr="001B4BE7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95139B" w:rsidRDefault="00225AAE" w:rsidP="00225AAE">
      <w:r w:rsidRPr="001B4BE7">
        <w:rPr>
          <w:rStyle w:val="a5"/>
          <w:sz w:val="16"/>
          <w:szCs w:val="16"/>
        </w:rPr>
        <w:t>2</w:t>
      </w:r>
      <w:r w:rsidRPr="001B4BE7">
        <w:rPr>
          <w:sz w:val="16"/>
          <w:szCs w:val="16"/>
        </w:rPr>
        <w:t> </w:t>
      </w:r>
      <w:proofErr w:type="gramStart"/>
      <w:r w:rsidRPr="001B4BE7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sectPr w:rsidR="0095139B" w:rsidSect="00225A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AE" w:rsidRDefault="00225AAE" w:rsidP="00225AAE">
      <w:r>
        <w:separator/>
      </w:r>
    </w:p>
  </w:endnote>
  <w:endnote w:type="continuationSeparator" w:id="0">
    <w:p w:rsidR="00225AAE" w:rsidRDefault="00225AAE" w:rsidP="00225AAE">
      <w:r>
        <w:continuationSeparator/>
      </w:r>
    </w:p>
  </w:endnote>
  <w:endnote w:id="1">
    <w:p w:rsidR="00225AAE" w:rsidRPr="00C830DC" w:rsidRDefault="00225AAE" w:rsidP="00225AAE">
      <w:pPr>
        <w:pStyle w:val="a6"/>
        <w:ind w:firstLine="567"/>
        <w:jc w:val="both"/>
        <w:rPr>
          <w:color w:val="FFFFFF"/>
        </w:rPr>
      </w:pPr>
      <w:r w:rsidRPr="00C830DC">
        <w:rPr>
          <w:rStyle w:val="a5"/>
          <w:color w:val="FFFFFF"/>
          <w:sz w:val="16"/>
          <w:szCs w:val="16"/>
        </w:rPr>
        <w:t>1</w:t>
      </w:r>
      <w:r w:rsidRPr="00C830DC">
        <w:rPr>
          <w:color w:val="FFFFFF"/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  <w:r w:rsidRPr="00C830DC">
        <w:rPr>
          <w:rStyle w:val="a5"/>
          <w:color w:val="FFFFFF"/>
          <w:sz w:val="16"/>
          <w:szCs w:val="16"/>
        </w:rPr>
        <w:t>2</w:t>
      </w:r>
      <w:r w:rsidRPr="00C830DC">
        <w:rPr>
          <w:color w:val="FFFFFF"/>
          <w:sz w:val="16"/>
          <w:szCs w:val="16"/>
        </w:rPr>
        <w:t> </w:t>
      </w:r>
      <w:r>
        <w:rPr>
          <w:color w:val="FFFFFF"/>
          <w:sz w:val="16"/>
          <w:szCs w:val="16"/>
        </w:rPr>
        <w:t xml:space="preserve"> </w:t>
      </w: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  <w:rPr>
          <w:color w:val="FFFFFF"/>
          <w:sz w:val="16"/>
          <w:szCs w:val="16"/>
        </w:rPr>
      </w:pPr>
    </w:p>
    <w:p w:rsidR="00225AAE" w:rsidRDefault="00225AAE" w:rsidP="00225AAE">
      <w:pPr>
        <w:pStyle w:val="a6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AE" w:rsidRDefault="00225AAE" w:rsidP="00225AAE">
      <w:r>
        <w:separator/>
      </w:r>
    </w:p>
  </w:footnote>
  <w:footnote w:type="continuationSeparator" w:id="0">
    <w:p w:rsidR="00225AAE" w:rsidRDefault="00225AAE" w:rsidP="00225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2DA"/>
    <w:multiLevelType w:val="hybridMultilevel"/>
    <w:tmpl w:val="3EB2913A"/>
    <w:lvl w:ilvl="0" w:tplc="FD0E9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25AAE"/>
    <w:rsid w:val="00225AAE"/>
    <w:rsid w:val="003A4281"/>
    <w:rsid w:val="004B304C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25A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225AAE"/>
    <w:rPr>
      <w:color w:val="0000FF"/>
      <w:u w:val="single"/>
    </w:rPr>
  </w:style>
  <w:style w:type="character" w:styleId="a5">
    <w:name w:val="endnote reference"/>
    <w:basedOn w:val="a0"/>
    <w:uiPriority w:val="99"/>
    <w:semiHidden/>
    <w:unhideWhenUsed/>
    <w:rsid w:val="00225AAE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225AAE"/>
    <w:pPr>
      <w:autoSpaceDE w:val="0"/>
      <w:autoSpaceDN w:val="0"/>
    </w:pPr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25A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F8BC4BDC126607ABF6E16CC7ADC1B4391C3C2C1D3830C6044D4E2442A629F87163AE303AEB15B279E80879109D02B71563684AFD98151v5S4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h-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2021-06-30T13:25:00Z</dcterms:created>
  <dcterms:modified xsi:type="dcterms:W3CDTF">2021-06-30T14:51:00Z</dcterms:modified>
</cp:coreProperties>
</file>